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FC09BD" w:rsidRPr="001923AE" w:rsidRDefault="00FC09BD" w:rsidP="00FC09BD">
      <w:pPr>
        <w:jc w:val="center"/>
        <w:rPr>
          <w:b/>
          <w:szCs w:val="24"/>
        </w:rPr>
      </w:pPr>
      <w:r>
        <w:rPr>
          <w:rFonts w:cs="Arial"/>
          <w:b/>
          <w:bCs/>
          <w:kern w:val="32"/>
          <w:szCs w:val="24"/>
        </w:rPr>
        <w:t>Rebidding of Door-to-Door Delivery of 3</w:t>
      </w:r>
      <w:r w:rsidRPr="00E2542A">
        <w:rPr>
          <w:rFonts w:cs="Arial"/>
          <w:b/>
          <w:bCs/>
          <w:kern w:val="32"/>
          <w:szCs w:val="24"/>
          <w:vertAlign w:val="superscript"/>
        </w:rPr>
        <w:t>rd</w:t>
      </w:r>
      <w:r>
        <w:rPr>
          <w:rFonts w:cs="Arial"/>
          <w:b/>
          <w:bCs/>
          <w:kern w:val="32"/>
          <w:szCs w:val="24"/>
        </w:rPr>
        <w:t xml:space="preserve"> and 4</w:t>
      </w:r>
      <w:r w:rsidRPr="00E2542A">
        <w:rPr>
          <w:rFonts w:cs="Arial"/>
          <w:b/>
          <w:bCs/>
          <w:kern w:val="32"/>
          <w:szCs w:val="24"/>
          <w:vertAlign w:val="superscript"/>
        </w:rPr>
        <w:t>th</w:t>
      </w:r>
      <w:r>
        <w:rPr>
          <w:rFonts w:cs="Arial"/>
          <w:b/>
          <w:bCs/>
          <w:kern w:val="32"/>
          <w:szCs w:val="24"/>
        </w:rPr>
        <w:t xml:space="preserve"> Quarter CY 2016 Social Pension Cash Grant for Senior Citizens in Negros Island Region </w:t>
      </w:r>
    </w:p>
    <w:p w:rsidR="00FC09BD" w:rsidRPr="00FC296F" w:rsidRDefault="00FC09BD" w:rsidP="00FC09BD">
      <w:pPr>
        <w:jc w:val="center"/>
        <w:rPr>
          <w:b/>
          <w:szCs w:val="24"/>
        </w:rPr>
      </w:pPr>
      <w:r w:rsidRPr="00FC296F">
        <w:rPr>
          <w:b/>
          <w:szCs w:val="24"/>
        </w:rPr>
        <w:t>DSWD7</w:t>
      </w:r>
      <w:r>
        <w:rPr>
          <w:b/>
          <w:szCs w:val="24"/>
        </w:rPr>
        <w:t>-PB-2016-</w:t>
      </w:r>
      <w:r w:rsidR="006A3716">
        <w:rPr>
          <w:b/>
          <w:szCs w:val="24"/>
        </w:rPr>
        <w:t>2</w:t>
      </w:r>
      <w:r>
        <w:rPr>
          <w:b/>
          <w:szCs w:val="24"/>
        </w:rPr>
        <w:t>6</w:t>
      </w:r>
    </w:p>
    <w:p w:rsidR="00FC09BD" w:rsidRPr="00FC296F" w:rsidRDefault="00FC09BD" w:rsidP="00FC09BD">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i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Cgi/aInAgAASAQAAA4AAAAAAAAAAAAAAAAALgIAAGRycy9lMm9Eb2Mu&#10;eG1sUEsBAi0AFAAGAAgAAAAhAL+n9I3bAAAABgEAAA8AAAAAAAAAAAAAAAAAgQQAAGRycy9kb3du&#10;cmV2LnhtbFBLBQYAAAAABAAEAPMAAACJBQAAAAA=&#10;" strokeweight="4.5pt">
                <v:stroke linestyle="thinThick"/>
              </v:line>
            </w:pict>
          </mc:Fallback>
        </mc:AlternateContent>
      </w:r>
    </w:p>
    <w:p w:rsidR="00FC09BD" w:rsidRDefault="00FC09BD" w:rsidP="00FC09BD">
      <w:pPr>
        <w:numPr>
          <w:ilvl w:val="0"/>
          <w:numId w:val="1"/>
        </w:numPr>
        <w:ind w:left="720" w:hanging="720"/>
        <w:rPr>
          <w:spacing w:val="-2"/>
        </w:rPr>
      </w:pPr>
      <w:r>
        <w:rPr>
          <w:spacing w:val="-2"/>
        </w:rPr>
        <w:t>In view of the first failed bidding of this project, ITB No. DSWD7-PB-2016-16, t</w:t>
      </w:r>
      <w:r w:rsidRPr="00EB3AC2">
        <w:rPr>
          <w:spacing w:val="-2"/>
        </w:rPr>
        <w:t xml:space="preserve">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Two Million Seven Hundred Seventy Nine Thousand Six Hundred Pesos</w:t>
      </w:r>
      <w:r w:rsidRPr="007D45DB">
        <w:rPr>
          <w:b/>
          <w:i/>
          <w:color w:val="000000"/>
          <w:spacing w:val="-2"/>
        </w:rPr>
        <w:t xml:space="preserve"> (P</w:t>
      </w:r>
      <w:r>
        <w:rPr>
          <w:b/>
          <w:i/>
          <w:color w:val="000000"/>
          <w:spacing w:val="-2"/>
        </w:rPr>
        <w:t>2,779,600.00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the rebidding of </w:t>
      </w:r>
      <w:r>
        <w:rPr>
          <w:rFonts w:cs="Arial"/>
          <w:b/>
          <w:bCs/>
          <w:kern w:val="32"/>
          <w:szCs w:val="24"/>
        </w:rPr>
        <w:t>Door-to-Door Delivery of 3</w:t>
      </w:r>
      <w:r w:rsidRPr="00E2542A">
        <w:rPr>
          <w:rFonts w:cs="Arial"/>
          <w:b/>
          <w:bCs/>
          <w:kern w:val="32"/>
          <w:szCs w:val="24"/>
          <w:vertAlign w:val="superscript"/>
        </w:rPr>
        <w:t>rd</w:t>
      </w:r>
      <w:r>
        <w:rPr>
          <w:rFonts w:cs="Arial"/>
          <w:b/>
          <w:bCs/>
          <w:kern w:val="32"/>
          <w:szCs w:val="24"/>
        </w:rPr>
        <w:t xml:space="preserve"> and 4</w:t>
      </w:r>
      <w:r w:rsidRPr="00E2542A">
        <w:rPr>
          <w:rFonts w:cs="Arial"/>
          <w:b/>
          <w:bCs/>
          <w:kern w:val="32"/>
          <w:szCs w:val="24"/>
          <w:vertAlign w:val="superscript"/>
        </w:rPr>
        <w:t>th</w:t>
      </w:r>
      <w:r>
        <w:rPr>
          <w:rFonts w:cs="Arial"/>
          <w:b/>
          <w:bCs/>
          <w:kern w:val="32"/>
          <w:szCs w:val="24"/>
        </w:rPr>
        <w:t xml:space="preserve"> Quarter CY 2016 Social Pension Cash Grant for Senior Citizens in Negros Island Region</w:t>
      </w:r>
      <w:r w:rsidRPr="00875860">
        <w:rPr>
          <w:spacing w:val="-2"/>
        </w:rPr>
        <w:t>.</w:t>
      </w:r>
      <w:r w:rsidRPr="00EB3AC2">
        <w:rPr>
          <w:spacing w:val="-2"/>
        </w:rPr>
        <w:t xml:space="preserve"> Bids received in excess of the </w:t>
      </w:r>
      <w:r>
        <w:rPr>
          <w:spacing w:val="-2"/>
        </w:rPr>
        <w:t>ABC</w:t>
      </w:r>
      <w:r w:rsidRPr="00EB3AC2">
        <w:rPr>
          <w:spacing w:val="-2"/>
        </w:rPr>
        <w:t xml:space="preserve"> shall be automatically rejected at bid opening.</w:t>
      </w:r>
    </w:p>
    <w:p w:rsidR="00FC09BD" w:rsidRDefault="00FC09BD" w:rsidP="00FC09BD">
      <w:pPr>
        <w:ind w:left="720"/>
        <w:rPr>
          <w:spacing w:val="-2"/>
        </w:rPr>
      </w:pPr>
    </w:p>
    <w:p w:rsidR="00FC09BD" w:rsidRPr="00E04A3F" w:rsidRDefault="00FC09BD" w:rsidP="00FC09BD">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sidRPr="00E04A3F">
        <w:rPr>
          <w:spacing w:val="-2"/>
        </w:rPr>
        <w:t xml:space="preserve"> </w:t>
      </w:r>
      <w:r>
        <w:rPr>
          <w:spacing w:val="-2"/>
        </w:rPr>
        <w:t>or</w:t>
      </w:r>
      <w:r>
        <w:rPr>
          <w:b/>
          <w:spacing w:val="-2"/>
        </w:rPr>
        <w:t xml:space="preserve"> </w:t>
      </w:r>
      <w:r>
        <w:rPr>
          <w:spacing w:val="-2"/>
        </w:rPr>
        <w:t xml:space="preserve">at least </w:t>
      </w:r>
      <w:r>
        <w:rPr>
          <w:b/>
          <w:spacing w:val="-2"/>
        </w:rPr>
        <w:t>P1</w:t>
      </w:r>
      <w:proofErr w:type="gramStart"/>
      <w:r>
        <w:rPr>
          <w:b/>
          <w:spacing w:val="-2"/>
        </w:rPr>
        <w:t>,389,800.00</w:t>
      </w:r>
      <w:proofErr w:type="gramEnd"/>
      <w:r>
        <w:rPr>
          <w:b/>
          <w:spacing w:val="-2"/>
        </w:rPr>
        <w:t xml:space="preserve">. </w:t>
      </w:r>
      <w:r w:rsidRPr="00F6634F">
        <w:rPr>
          <w:spacing w:val="-2"/>
        </w:rPr>
        <w:t>The description of an eligible bidder is contained in the Bidding Documents, particularly, in Section II. Instructions to Bidders.</w:t>
      </w:r>
    </w:p>
    <w:p w:rsidR="00FC09BD" w:rsidRDefault="00FC09BD" w:rsidP="00FC09BD">
      <w:pPr>
        <w:ind w:left="720"/>
        <w:rPr>
          <w:spacing w:val="-2"/>
        </w:rPr>
      </w:pPr>
    </w:p>
    <w:p w:rsidR="00FC09BD" w:rsidRPr="00677BB3" w:rsidRDefault="00FC09BD" w:rsidP="00FC09BD">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FC09BD" w:rsidRPr="00677BB3" w:rsidRDefault="00FC09BD" w:rsidP="00FC09BD">
      <w:pPr>
        <w:ind w:left="720"/>
        <w:rPr>
          <w:b/>
          <w:i/>
          <w:spacing w:val="-2"/>
        </w:rPr>
      </w:pPr>
    </w:p>
    <w:p w:rsidR="00FC09BD" w:rsidRPr="00677BB3" w:rsidRDefault="00FC09BD" w:rsidP="00FC09BD">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FC09BD" w:rsidRPr="00677BB3" w:rsidRDefault="00FC09BD" w:rsidP="00FC09BD">
      <w:pPr>
        <w:spacing w:line="240" w:lineRule="auto"/>
        <w:rPr>
          <w:b/>
          <w:i/>
          <w:spacing w:val="-2"/>
        </w:rPr>
      </w:pPr>
    </w:p>
    <w:p w:rsidR="00FC09BD" w:rsidRPr="00677BB3" w:rsidRDefault="00FC09BD" w:rsidP="00FC09BD">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FC09BD" w:rsidRDefault="00FC09BD" w:rsidP="00FC09BD">
      <w:pPr>
        <w:ind w:left="360"/>
        <w:rPr>
          <w:spacing w:val="-2"/>
        </w:rPr>
      </w:pPr>
    </w:p>
    <w:p w:rsidR="00FC09BD" w:rsidRPr="00677BB3" w:rsidRDefault="00FC09BD" w:rsidP="00FC09BD">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2, 2016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FC09BD" w:rsidRPr="00677BB3" w:rsidRDefault="00FC09BD" w:rsidP="00FC09BD">
      <w:pPr>
        <w:ind w:left="720"/>
        <w:rPr>
          <w:spacing w:val="-2"/>
        </w:rPr>
      </w:pPr>
    </w:p>
    <w:p w:rsidR="00FC09BD" w:rsidRPr="00677BB3" w:rsidRDefault="00FC09BD" w:rsidP="00FC09BD">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lastRenderedPageBreak/>
        <w:t>provided that Bidders shall pay the nonrefundable fee for the Bidding Documents not later than the submission of their bids.</w:t>
      </w:r>
    </w:p>
    <w:p w:rsidR="00FC09BD" w:rsidRPr="00677BB3" w:rsidRDefault="00FC09BD" w:rsidP="00FC09BD">
      <w:pPr>
        <w:ind w:left="720"/>
        <w:rPr>
          <w:spacing w:val="-2"/>
        </w:rPr>
      </w:pPr>
    </w:p>
    <w:p w:rsidR="00FC09BD" w:rsidRPr="002E0AEE" w:rsidRDefault="00FC09BD" w:rsidP="00FC09BD">
      <w:pPr>
        <w:ind w:left="720"/>
        <w:rPr>
          <w:b/>
          <w:i/>
          <w:spacing w:val="-2"/>
          <w:u w:val="single"/>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August 8, 2016, 1:30 PM</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FC09BD" w:rsidRPr="00677BB3" w:rsidRDefault="00FC09BD" w:rsidP="00FC09BD">
      <w:pPr>
        <w:ind w:left="720"/>
        <w:rPr>
          <w:spacing w:val="-2"/>
        </w:rPr>
      </w:pPr>
    </w:p>
    <w:p w:rsidR="00FC09BD" w:rsidRPr="00677BB3" w:rsidRDefault="00FC09BD" w:rsidP="00FC09BD">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August 22, 2016, 1:30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FC09BD" w:rsidRPr="00677BB3" w:rsidRDefault="00FC09BD" w:rsidP="00FC09BD">
      <w:pPr>
        <w:ind w:left="720"/>
        <w:rPr>
          <w:spacing w:val="-2"/>
        </w:rPr>
      </w:pPr>
    </w:p>
    <w:p w:rsidR="00FC09BD" w:rsidRPr="00677BB3" w:rsidRDefault="00FC09BD" w:rsidP="00FC09BD">
      <w:pPr>
        <w:ind w:left="720"/>
        <w:rPr>
          <w:spacing w:val="-2"/>
        </w:rPr>
      </w:pPr>
      <w:r w:rsidRPr="00226535">
        <w:rPr>
          <w:b/>
          <w:spacing w:val="-2"/>
        </w:rPr>
        <w:t>Bid opening</w:t>
      </w:r>
      <w:r w:rsidRPr="00677BB3">
        <w:rPr>
          <w:spacing w:val="-2"/>
        </w:rPr>
        <w:t xml:space="preserve"> shall be on </w:t>
      </w:r>
      <w:r>
        <w:rPr>
          <w:b/>
          <w:i/>
          <w:spacing w:val="-2"/>
          <w:u w:val="single"/>
        </w:rPr>
        <w:t>August 22, 2016, 1:45 PM</w:t>
      </w:r>
      <w:r w:rsidRPr="00677BB3">
        <w:rPr>
          <w:spacing w:val="-2"/>
        </w:rPr>
        <w:t xml:space="preserve"> at </w:t>
      </w:r>
      <w:r>
        <w:rPr>
          <w:b/>
          <w:i/>
          <w:spacing w:val="-2"/>
        </w:rPr>
        <w:t>DSWD Conference Room</w:t>
      </w:r>
      <w:r w:rsidRPr="00677BB3">
        <w:rPr>
          <w:spacing w:val="-2"/>
        </w:rPr>
        <w:t>.  Bids will be opened in the presence of the Bidders’ representatives who choose to attend at the address below. Late bids shall not be accepted.</w:t>
      </w:r>
    </w:p>
    <w:p w:rsidR="00FC09BD" w:rsidRPr="00677BB3" w:rsidRDefault="00FC09BD" w:rsidP="00FC09BD">
      <w:pPr>
        <w:rPr>
          <w:i/>
          <w:spacing w:val="-2"/>
        </w:rPr>
      </w:pPr>
    </w:p>
    <w:p w:rsidR="00FC09BD" w:rsidRPr="00683547" w:rsidRDefault="00FC09BD" w:rsidP="00FC09BD">
      <w:pPr>
        <w:numPr>
          <w:ilvl w:val="0"/>
          <w:numId w:val="1"/>
        </w:numPr>
        <w:ind w:left="720" w:hanging="720"/>
        <w:rPr>
          <w:spacing w:val="-2"/>
        </w:rPr>
      </w:pPr>
      <w:r>
        <w:rPr>
          <w:spacing w:val="-2"/>
        </w:rPr>
        <w:t>Participating bidders shall submit t</w:t>
      </w:r>
      <w:r w:rsidR="0095307F">
        <w:rPr>
          <w:spacing w:val="-2"/>
        </w:rPr>
        <w:t>wo</w:t>
      </w:r>
      <w:r>
        <w:rPr>
          <w:spacing w:val="-2"/>
        </w:rPr>
        <w:t xml:space="preserve"> (</w:t>
      </w:r>
      <w:r w:rsidR="0095307F">
        <w:rPr>
          <w:spacing w:val="-2"/>
        </w:rPr>
        <w:t>2</w:t>
      </w:r>
      <w:r>
        <w:rPr>
          <w:spacing w:val="-2"/>
        </w:rPr>
        <w:t xml:space="preserve">) copies of their duly accomplished eligibility requirement, technical and financial proposals. </w:t>
      </w:r>
    </w:p>
    <w:p w:rsidR="00FC09BD" w:rsidRPr="00677BB3" w:rsidRDefault="00FC09BD" w:rsidP="00FC09BD"/>
    <w:p w:rsidR="00FC09BD" w:rsidRPr="00677BB3" w:rsidRDefault="00FC09BD" w:rsidP="00FC09BD">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FC09BD" w:rsidRPr="00677BB3" w:rsidRDefault="00FC09BD" w:rsidP="00FC09BD">
      <w:pPr>
        <w:ind w:left="720"/>
        <w:rPr>
          <w:spacing w:val="-2"/>
        </w:rPr>
      </w:pPr>
    </w:p>
    <w:p w:rsidR="00FC09BD" w:rsidRPr="00677BB3" w:rsidRDefault="00FC09BD" w:rsidP="00FC09BD">
      <w:pPr>
        <w:numPr>
          <w:ilvl w:val="0"/>
          <w:numId w:val="1"/>
        </w:numPr>
        <w:ind w:left="720" w:hanging="720"/>
        <w:rPr>
          <w:spacing w:val="-2"/>
        </w:rPr>
      </w:pPr>
      <w:r w:rsidRPr="00677BB3">
        <w:rPr>
          <w:spacing w:val="-2"/>
        </w:rPr>
        <w:t>For further information, please refer to:</w:t>
      </w:r>
      <w:r>
        <w:rPr>
          <w:spacing w:val="-2"/>
        </w:rPr>
        <w:t xml:space="preserve"> </w:t>
      </w:r>
    </w:p>
    <w:p w:rsidR="00FC09BD" w:rsidRDefault="00FC09BD" w:rsidP="00FC09BD">
      <w:pPr>
        <w:ind w:left="720"/>
        <w:rPr>
          <w:b/>
          <w:i/>
          <w:spacing w:val="-2"/>
        </w:rPr>
      </w:pPr>
    </w:p>
    <w:p w:rsidR="00FC09BD" w:rsidRDefault="00FC09BD" w:rsidP="00FC09BD">
      <w:pPr>
        <w:spacing w:line="240" w:lineRule="auto"/>
        <w:ind w:left="720"/>
        <w:rPr>
          <w:b/>
          <w:spacing w:val="-2"/>
        </w:rPr>
      </w:pPr>
      <w:r>
        <w:rPr>
          <w:b/>
          <w:spacing w:val="-2"/>
        </w:rPr>
        <w:t>MS. JOSEPHINE C. BELOTINDOS</w:t>
      </w:r>
    </w:p>
    <w:p w:rsidR="00FC09BD" w:rsidRDefault="00FC09BD" w:rsidP="00FC09BD">
      <w:pPr>
        <w:spacing w:line="240" w:lineRule="auto"/>
        <w:ind w:left="720"/>
        <w:rPr>
          <w:i/>
          <w:spacing w:val="-2"/>
        </w:rPr>
      </w:pPr>
      <w:r>
        <w:rPr>
          <w:i/>
          <w:spacing w:val="-2"/>
        </w:rPr>
        <w:t>Head, BAC Secretariat</w:t>
      </w:r>
    </w:p>
    <w:p w:rsidR="00FC09BD" w:rsidRDefault="00FC09BD" w:rsidP="00FC09BD">
      <w:pPr>
        <w:spacing w:line="240" w:lineRule="auto"/>
        <w:ind w:left="720"/>
        <w:rPr>
          <w:i/>
          <w:spacing w:val="-2"/>
        </w:rPr>
      </w:pPr>
      <w:r>
        <w:rPr>
          <w:i/>
          <w:spacing w:val="-2"/>
        </w:rPr>
        <w:t>DSWD – F.O. VII</w:t>
      </w:r>
    </w:p>
    <w:p w:rsidR="00FC09BD" w:rsidRDefault="00FC09BD" w:rsidP="00FC09BD">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FC09BD" w:rsidRDefault="00FC09BD" w:rsidP="00FC09BD">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FC09BD" w:rsidRDefault="00FC09BD" w:rsidP="00FC09BD">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FC09BD" w:rsidRDefault="00FC09BD" w:rsidP="00FC09BD">
      <w:pPr>
        <w:spacing w:line="240" w:lineRule="auto"/>
        <w:ind w:left="720"/>
        <w:rPr>
          <w:i/>
          <w:spacing w:val="-2"/>
        </w:rPr>
      </w:pPr>
      <w:r>
        <w:rPr>
          <w:i/>
          <w:spacing w:val="-2"/>
        </w:rPr>
        <w:t xml:space="preserve">Website: </w:t>
      </w:r>
      <w:hyperlink r:id="rId8" w:history="1">
        <w:r>
          <w:rPr>
            <w:rStyle w:val="Hyperlink"/>
            <w:i/>
            <w:spacing w:val="-2"/>
          </w:rPr>
          <w:t>www.fo7.dswd.gov.ph</w:t>
        </w:r>
      </w:hyperlink>
    </w:p>
    <w:p w:rsidR="00FC09BD" w:rsidRDefault="00FC09BD" w:rsidP="00FC09BD">
      <w:pPr>
        <w:spacing w:line="240" w:lineRule="auto"/>
        <w:ind w:left="720"/>
      </w:pPr>
    </w:p>
    <w:p w:rsidR="00FC09BD" w:rsidRDefault="00FC09BD" w:rsidP="00FC09BD"/>
    <w:p w:rsidR="00FC09BD" w:rsidRDefault="00FC09BD" w:rsidP="00FC09BD">
      <w:pPr>
        <w:rPr>
          <w:spacing w:val="-2"/>
        </w:rPr>
      </w:pPr>
    </w:p>
    <w:p w:rsidR="00FC09BD" w:rsidRDefault="00FC09BD" w:rsidP="00FC09BD"/>
    <w:p w:rsidR="00FC09BD" w:rsidRDefault="004B014C" w:rsidP="00FC09BD">
      <w:pPr>
        <w:ind w:left="5040"/>
        <w:rPr>
          <w:b/>
          <w:szCs w:val="24"/>
        </w:rPr>
      </w:pPr>
      <w:r>
        <w:rPr>
          <w:b/>
          <w:szCs w:val="24"/>
        </w:rPr>
        <w:t>(</w:t>
      </w:r>
      <w:proofErr w:type="spellStart"/>
      <w:r>
        <w:rPr>
          <w:b/>
          <w:szCs w:val="24"/>
        </w:rPr>
        <w:t>Sgd</w:t>
      </w:r>
      <w:proofErr w:type="spellEnd"/>
      <w:r>
        <w:rPr>
          <w:b/>
          <w:szCs w:val="24"/>
        </w:rPr>
        <w:t>).</w:t>
      </w:r>
      <w:r w:rsidR="00FC09BD">
        <w:rPr>
          <w:b/>
          <w:szCs w:val="24"/>
        </w:rPr>
        <w:t>GRACE Q. SUBONG</w:t>
      </w:r>
    </w:p>
    <w:p w:rsidR="00FC09BD" w:rsidRDefault="00FC09BD" w:rsidP="00FC09BD">
      <w:pPr>
        <w:ind w:left="5040"/>
      </w:pPr>
      <w:r>
        <w:rPr>
          <w:i/>
          <w:szCs w:val="24"/>
        </w:rPr>
        <w:t>Chairperson, Bids &amp; Awards Committee</w:t>
      </w:r>
    </w:p>
    <w:p w:rsidR="00C01E86" w:rsidRDefault="00C01E86" w:rsidP="00A74757">
      <w:pPr>
        <w:ind w:left="720"/>
        <w:rPr>
          <w:b/>
          <w:szCs w:val="24"/>
        </w:rPr>
      </w:pPr>
      <w:bookmarkStart w:id="0" w:name="_GoBack"/>
      <w:bookmarkEnd w:id="0"/>
    </w:p>
    <w:sectPr w:rsidR="00C0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67BFB"/>
    <w:rsid w:val="001B4C15"/>
    <w:rsid w:val="001E6393"/>
    <w:rsid w:val="00274363"/>
    <w:rsid w:val="00325A4F"/>
    <w:rsid w:val="004A00BD"/>
    <w:rsid w:val="004B014C"/>
    <w:rsid w:val="005000A9"/>
    <w:rsid w:val="005C51F4"/>
    <w:rsid w:val="005F29AE"/>
    <w:rsid w:val="006A3716"/>
    <w:rsid w:val="007A4620"/>
    <w:rsid w:val="0095307F"/>
    <w:rsid w:val="00A05E23"/>
    <w:rsid w:val="00A74757"/>
    <w:rsid w:val="00AB4481"/>
    <w:rsid w:val="00B9124D"/>
    <w:rsid w:val="00BB76DA"/>
    <w:rsid w:val="00C01E86"/>
    <w:rsid w:val="00CB4BD7"/>
    <w:rsid w:val="00D77D84"/>
    <w:rsid w:val="00E462F3"/>
    <w:rsid w:val="00F473AF"/>
    <w:rsid w:val="00FC09BD"/>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5</cp:revision>
  <cp:lastPrinted>2016-07-31T23:43:00Z</cp:lastPrinted>
  <dcterms:created xsi:type="dcterms:W3CDTF">2016-07-31T23:43:00Z</dcterms:created>
  <dcterms:modified xsi:type="dcterms:W3CDTF">2016-08-01T06:34:00Z</dcterms:modified>
</cp:coreProperties>
</file>